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AB" w:rsidRDefault="00BB4FAB" w:rsidP="00BB4FAB">
      <w:pPr>
        <w:jc w:val="center"/>
        <w:rPr>
          <w:rFonts w:ascii="Arial" w:hAnsi="Arial" w:cs="Arial"/>
          <w:b/>
          <w:sz w:val="24"/>
          <w:szCs w:val="24"/>
        </w:rPr>
      </w:pPr>
    </w:p>
    <w:p w:rsidR="00BB4FAB" w:rsidRDefault="00BB4FAB" w:rsidP="00BB4FAB">
      <w:pPr>
        <w:jc w:val="center"/>
        <w:rPr>
          <w:rFonts w:ascii="Arial" w:hAnsi="Arial" w:cs="Arial"/>
          <w:b/>
          <w:sz w:val="24"/>
          <w:szCs w:val="24"/>
        </w:rPr>
      </w:pPr>
    </w:p>
    <w:p w:rsidR="00BB4FAB" w:rsidRDefault="00BB4FAB" w:rsidP="00BB4FAB">
      <w:pPr>
        <w:jc w:val="center"/>
        <w:rPr>
          <w:rFonts w:ascii="Arial" w:hAnsi="Arial" w:cs="Arial"/>
          <w:b/>
          <w:sz w:val="24"/>
          <w:szCs w:val="24"/>
        </w:rPr>
      </w:pPr>
      <w:r>
        <w:rPr>
          <w:rFonts w:ascii="Arial" w:hAnsi="Arial" w:cs="Arial"/>
          <w:b/>
          <w:sz w:val="24"/>
          <w:szCs w:val="24"/>
        </w:rPr>
        <w:t>TÜRKİYE BÜYÜK MİLLET MECLİSİ BAŞKANLIĞINA</w:t>
      </w:r>
    </w:p>
    <w:p w:rsidR="00BB4FAB" w:rsidRDefault="00BB4FAB" w:rsidP="00BB4FAB">
      <w:pPr>
        <w:ind w:firstLine="708"/>
        <w:jc w:val="both"/>
        <w:rPr>
          <w:rFonts w:ascii="Arial" w:hAnsi="Arial" w:cs="Arial"/>
          <w:sz w:val="24"/>
          <w:szCs w:val="24"/>
        </w:rPr>
      </w:pPr>
      <w:r>
        <w:rPr>
          <w:rFonts w:ascii="Arial" w:hAnsi="Arial" w:cs="Arial"/>
          <w:sz w:val="24"/>
          <w:szCs w:val="24"/>
        </w:rPr>
        <w:t>Aşağıdaki soruların aracılığınızla Aile, Çalışma ve Sosyal Hizmetler Bakanlığı tarafından cevaplanmasını arz ederim. Saygılarımla</w:t>
      </w:r>
      <w:r w:rsidR="00F36E5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01/02/2019</w:t>
      </w:r>
      <w:proofErr w:type="gramEnd"/>
    </w:p>
    <w:p w:rsidR="00BB4FAB" w:rsidRDefault="00BB4FAB" w:rsidP="00BB4FAB">
      <w:pPr>
        <w:ind w:firstLine="708"/>
        <w:jc w:val="both"/>
        <w:rPr>
          <w:rFonts w:ascii="Arial" w:hAnsi="Arial" w:cs="Arial"/>
          <w:sz w:val="24"/>
          <w:szCs w:val="24"/>
        </w:rPr>
      </w:pPr>
    </w:p>
    <w:p w:rsidR="00116422" w:rsidRDefault="00BB4FAB" w:rsidP="00BB4FAB">
      <w:pPr>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B4FAB" w:rsidRDefault="00116422" w:rsidP="00BB4FAB">
      <w:pPr>
        <w:ind w:firstLine="708"/>
        <w:jc w:val="both"/>
        <w:rPr>
          <w:rFonts w:ascii="Arial" w:hAnsi="Arial" w:cs="Arial"/>
          <w:b/>
          <w:sz w:val="24"/>
          <w:szCs w:val="24"/>
        </w:rPr>
      </w:pPr>
      <w:r>
        <w:rPr>
          <w:rFonts w:ascii="Arial" w:hAnsi="Arial" w:cs="Arial"/>
          <w:sz w:val="24"/>
          <w:szCs w:val="24"/>
        </w:rPr>
        <w:t xml:space="preserve">                                                                           </w:t>
      </w:r>
      <w:r w:rsidR="00BB4FAB">
        <w:rPr>
          <w:rFonts w:ascii="Arial" w:hAnsi="Arial" w:cs="Arial"/>
          <w:b/>
          <w:sz w:val="24"/>
          <w:szCs w:val="24"/>
        </w:rPr>
        <w:t>Prof. Dr. Sefer AYCAN</w:t>
      </w:r>
    </w:p>
    <w:p w:rsidR="00BB4FAB" w:rsidRDefault="00BB4FAB" w:rsidP="00BB4FAB">
      <w:pPr>
        <w:ind w:firstLine="708"/>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Kahramanmaraş Milletvekili</w:t>
      </w:r>
    </w:p>
    <w:p w:rsidR="00BB4FAB" w:rsidRDefault="00BB4FAB" w:rsidP="00BB4FAB">
      <w:pPr>
        <w:rPr>
          <w:rFonts w:ascii="Arial" w:hAnsi="Arial" w:cs="Arial"/>
          <w:sz w:val="24"/>
          <w:szCs w:val="24"/>
        </w:rPr>
      </w:pPr>
    </w:p>
    <w:p w:rsidR="00BB4FAB" w:rsidRDefault="00BB4FAB" w:rsidP="00BB4FAB">
      <w:pPr>
        <w:rPr>
          <w:rFonts w:ascii="Arial" w:hAnsi="Arial" w:cs="Arial"/>
          <w:sz w:val="24"/>
          <w:szCs w:val="24"/>
        </w:rPr>
      </w:pPr>
    </w:p>
    <w:p w:rsidR="007F6221" w:rsidRPr="007F6221" w:rsidRDefault="00F36E57" w:rsidP="007F6221">
      <w:pPr>
        <w:pStyle w:val="ListeParagraf"/>
        <w:spacing w:line="360" w:lineRule="auto"/>
        <w:ind w:left="0" w:firstLine="708"/>
        <w:jc w:val="both"/>
        <w:rPr>
          <w:rFonts w:ascii="Arial" w:hAnsi="Arial" w:cs="Arial"/>
          <w:sz w:val="24"/>
          <w:szCs w:val="24"/>
        </w:rPr>
      </w:pPr>
      <w:r>
        <w:rPr>
          <w:rFonts w:ascii="Arial" w:hAnsi="Arial" w:cs="Arial"/>
          <w:sz w:val="24"/>
          <w:szCs w:val="24"/>
        </w:rPr>
        <w:t>Son yıllarda kadına yönelik şiddetin gittikçe arttığı belirtilmektedir. Çok çeşitli nedenlerle, çeşitli kişiler tarafından kadınların şiddet gördüğü belirtilmektedir. Şiddetin her türüyle ilgili olaylar bildirilmekte ve buna bağlı olarak kadın ölümleri rapor edilmektedir. 2018 yılında da kadına yönelik şiddet olaylarının arttığı belirtilmektedir. Buna göre;</w:t>
      </w:r>
    </w:p>
    <w:p w:rsidR="00FE0623" w:rsidRDefault="00BB4FAB" w:rsidP="00BB4FAB">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F36E57" w:rsidRDefault="00F36E57" w:rsidP="00BB4FAB">
      <w:pPr>
        <w:spacing w:line="360" w:lineRule="auto"/>
        <w:rPr>
          <w:rFonts w:ascii="Arial" w:hAnsi="Arial" w:cs="Arial"/>
          <w:sz w:val="24"/>
          <w:szCs w:val="24"/>
        </w:rPr>
      </w:pPr>
    </w:p>
    <w:p w:rsidR="00EF3D67" w:rsidRPr="00F36E57" w:rsidRDefault="0078028C" w:rsidP="00F36E57">
      <w:pPr>
        <w:pStyle w:val="ListeParagraf"/>
        <w:numPr>
          <w:ilvl w:val="0"/>
          <w:numId w:val="1"/>
        </w:numPr>
        <w:spacing w:line="360" w:lineRule="auto"/>
        <w:jc w:val="both"/>
        <w:rPr>
          <w:rFonts w:ascii="Arial" w:hAnsi="Arial" w:cs="Arial"/>
          <w:sz w:val="24"/>
          <w:szCs w:val="24"/>
        </w:rPr>
      </w:pPr>
      <w:r w:rsidRPr="00F36E57">
        <w:rPr>
          <w:rFonts w:ascii="Arial" w:hAnsi="Arial" w:cs="Arial"/>
          <w:color w:val="000000"/>
          <w:sz w:val="24"/>
          <w:szCs w:val="24"/>
          <w:shd w:val="clear" w:color="auto" w:fill="FFFFFF"/>
        </w:rPr>
        <w:t xml:space="preserve">2018 yılında kadına karşı şiddet ve cinayet vakaları ne </w:t>
      </w:r>
      <w:r w:rsidR="00EF3D67" w:rsidRPr="00F36E57">
        <w:rPr>
          <w:rFonts w:ascii="Arial" w:hAnsi="Arial" w:cs="Arial"/>
          <w:color w:val="000000"/>
          <w:sz w:val="24"/>
          <w:szCs w:val="24"/>
          <w:shd w:val="clear" w:color="auto" w:fill="FFFFFF"/>
        </w:rPr>
        <w:t>düzeydedir?</w:t>
      </w:r>
    </w:p>
    <w:p w:rsidR="00EF3D67" w:rsidRDefault="00F36E57" w:rsidP="00EF3D67">
      <w:pPr>
        <w:pStyle w:val="ListeParagraf"/>
        <w:numPr>
          <w:ilvl w:val="0"/>
          <w:numId w:val="1"/>
        </w:numPr>
        <w:spacing w:line="360" w:lineRule="auto"/>
        <w:jc w:val="both"/>
        <w:rPr>
          <w:rFonts w:ascii="Arial" w:hAnsi="Arial" w:cs="Arial"/>
          <w:sz w:val="24"/>
          <w:szCs w:val="24"/>
        </w:rPr>
      </w:pPr>
      <w:r>
        <w:rPr>
          <w:rFonts w:ascii="Arial" w:hAnsi="Arial" w:cs="Arial"/>
          <w:sz w:val="24"/>
          <w:szCs w:val="24"/>
        </w:rPr>
        <w:t>Kadına karşı şiddet ve cinayet olaylarının demografik özellikleri nelerdir?</w:t>
      </w:r>
    </w:p>
    <w:p w:rsidR="00423C11" w:rsidRDefault="00F36E57" w:rsidP="00EF3D67">
      <w:pPr>
        <w:pStyle w:val="ListeParagraf"/>
        <w:numPr>
          <w:ilvl w:val="0"/>
          <w:numId w:val="1"/>
        </w:numPr>
        <w:spacing w:line="360" w:lineRule="auto"/>
        <w:jc w:val="both"/>
        <w:rPr>
          <w:rFonts w:ascii="Arial" w:hAnsi="Arial" w:cs="Arial"/>
          <w:sz w:val="24"/>
          <w:szCs w:val="24"/>
        </w:rPr>
      </w:pPr>
      <w:r>
        <w:rPr>
          <w:rFonts w:ascii="Arial" w:hAnsi="Arial" w:cs="Arial"/>
          <w:sz w:val="24"/>
          <w:szCs w:val="24"/>
        </w:rPr>
        <w:t>Şiddeti uygulayanların kadınlarla yakınlık derecesi nedir?</w:t>
      </w:r>
    </w:p>
    <w:p w:rsidR="00EF3D67" w:rsidRDefault="00423C11" w:rsidP="00EF3D67">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116422">
        <w:rPr>
          <w:rFonts w:ascii="Arial" w:hAnsi="Arial" w:cs="Arial"/>
          <w:sz w:val="24"/>
          <w:szCs w:val="24"/>
        </w:rPr>
        <w:t>2018 yılında kadına yönelik şiddet ve cinayet</w:t>
      </w:r>
      <w:r w:rsidR="00F36E57">
        <w:rPr>
          <w:rFonts w:ascii="Arial" w:hAnsi="Arial" w:cs="Arial"/>
          <w:sz w:val="24"/>
          <w:szCs w:val="24"/>
        </w:rPr>
        <w:t xml:space="preserve"> vakaları</w:t>
      </w:r>
      <w:r w:rsidR="00116422">
        <w:rPr>
          <w:rFonts w:ascii="Arial" w:hAnsi="Arial" w:cs="Arial"/>
          <w:sz w:val="24"/>
          <w:szCs w:val="24"/>
        </w:rPr>
        <w:t>,</w:t>
      </w:r>
      <w:r>
        <w:rPr>
          <w:rFonts w:ascii="Arial" w:hAnsi="Arial" w:cs="Arial"/>
          <w:sz w:val="24"/>
          <w:szCs w:val="24"/>
        </w:rPr>
        <w:t xml:space="preserve"> diğer yıllara kıyasla </w:t>
      </w:r>
      <w:r w:rsidR="00116422">
        <w:rPr>
          <w:rFonts w:ascii="Arial" w:hAnsi="Arial" w:cs="Arial"/>
          <w:sz w:val="24"/>
          <w:szCs w:val="24"/>
        </w:rPr>
        <w:t>artmış mıdır?</w:t>
      </w:r>
    </w:p>
    <w:p w:rsidR="00F36E57" w:rsidRDefault="003722F1" w:rsidP="00EF3D67">
      <w:pPr>
        <w:pStyle w:val="ListeParagraf"/>
        <w:numPr>
          <w:ilvl w:val="0"/>
          <w:numId w:val="1"/>
        </w:numPr>
        <w:spacing w:line="360" w:lineRule="auto"/>
        <w:jc w:val="both"/>
        <w:rPr>
          <w:rFonts w:ascii="Arial" w:hAnsi="Arial" w:cs="Arial"/>
          <w:sz w:val="24"/>
          <w:szCs w:val="24"/>
        </w:rPr>
      </w:pPr>
      <w:r>
        <w:rPr>
          <w:rFonts w:ascii="Arial" w:hAnsi="Arial" w:cs="Arial"/>
          <w:sz w:val="24"/>
          <w:szCs w:val="24"/>
        </w:rPr>
        <w:t>Şiddete uğrayan kadınlara yönelik ne gibi destekler vermektesiniz?</w:t>
      </w:r>
    </w:p>
    <w:p w:rsidR="003722F1" w:rsidRPr="00EF3D67" w:rsidRDefault="003722F1" w:rsidP="00EF3D67">
      <w:pPr>
        <w:pStyle w:val="ListeParagraf"/>
        <w:numPr>
          <w:ilvl w:val="0"/>
          <w:numId w:val="1"/>
        </w:numPr>
        <w:spacing w:line="360" w:lineRule="auto"/>
        <w:jc w:val="both"/>
        <w:rPr>
          <w:rFonts w:ascii="Arial" w:hAnsi="Arial" w:cs="Arial"/>
          <w:sz w:val="24"/>
          <w:szCs w:val="24"/>
        </w:rPr>
      </w:pPr>
      <w:r>
        <w:rPr>
          <w:rFonts w:ascii="Arial" w:hAnsi="Arial" w:cs="Arial"/>
          <w:sz w:val="24"/>
          <w:szCs w:val="24"/>
        </w:rPr>
        <w:t xml:space="preserve">Kadına yönelik şiddeti önlemek için ne gibi önlemler alıyorsunuz? Bunlar ne düzeyde etkili olmuştur? Bu dönem </w:t>
      </w:r>
      <w:bookmarkStart w:id="0" w:name="_GoBack"/>
      <w:bookmarkEnd w:id="0"/>
      <w:r>
        <w:rPr>
          <w:rFonts w:ascii="Arial" w:hAnsi="Arial" w:cs="Arial"/>
          <w:sz w:val="24"/>
          <w:szCs w:val="24"/>
        </w:rPr>
        <w:t>de yeni programlar devreye girecek midir?</w:t>
      </w:r>
    </w:p>
    <w:sectPr w:rsidR="003722F1" w:rsidRPr="00EF3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D0F"/>
    <w:multiLevelType w:val="hybridMultilevel"/>
    <w:tmpl w:val="9C7E31F6"/>
    <w:lvl w:ilvl="0" w:tplc="DB34066A">
      <w:start w:val="1"/>
      <w:numFmt w:val="decimal"/>
      <w:lvlText w:val="%1-"/>
      <w:lvlJc w:val="left"/>
      <w:pPr>
        <w:ind w:left="720" w:hanging="360"/>
      </w:pPr>
      <w:rPr>
        <w:rFonts w:ascii="Arial" w:hAnsi="Arial" w:cs="Aria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AB"/>
    <w:rsid w:val="00080363"/>
    <w:rsid w:val="00116422"/>
    <w:rsid w:val="003722F1"/>
    <w:rsid w:val="00387286"/>
    <w:rsid w:val="00423C11"/>
    <w:rsid w:val="00453AC9"/>
    <w:rsid w:val="006C1740"/>
    <w:rsid w:val="0078028C"/>
    <w:rsid w:val="007F6221"/>
    <w:rsid w:val="00824EC6"/>
    <w:rsid w:val="008E3D57"/>
    <w:rsid w:val="00931A76"/>
    <w:rsid w:val="00B50FBC"/>
    <w:rsid w:val="00BB4FAB"/>
    <w:rsid w:val="00D51723"/>
    <w:rsid w:val="00D725C3"/>
    <w:rsid w:val="00D75964"/>
    <w:rsid w:val="00EA588E"/>
    <w:rsid w:val="00EB2B0B"/>
    <w:rsid w:val="00EB6E81"/>
    <w:rsid w:val="00EF3D67"/>
    <w:rsid w:val="00F36E57"/>
    <w:rsid w:val="00FA5709"/>
    <w:rsid w:val="00FE0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AB"/>
    <w:pPr>
      <w:spacing w:line="25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4FAB"/>
    <w:pPr>
      <w:ind w:left="720"/>
      <w:contextualSpacing/>
    </w:pPr>
  </w:style>
  <w:style w:type="character" w:styleId="Gl">
    <w:name w:val="Strong"/>
    <w:basedOn w:val="VarsaylanParagrafYazTipi"/>
    <w:uiPriority w:val="22"/>
    <w:qFormat/>
    <w:rsid w:val="00931A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AB"/>
    <w:pPr>
      <w:spacing w:line="25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4FAB"/>
    <w:pPr>
      <w:ind w:left="720"/>
      <w:contextualSpacing/>
    </w:pPr>
  </w:style>
  <w:style w:type="character" w:styleId="Gl">
    <w:name w:val="Strong"/>
    <w:basedOn w:val="VarsaylanParagrafYazTipi"/>
    <w:uiPriority w:val="22"/>
    <w:qFormat/>
    <w:rsid w:val="00931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Sefer AYCAN</dc:creator>
  <cp:keywords/>
  <dc:description/>
  <cp:lastModifiedBy>merve</cp:lastModifiedBy>
  <cp:revision>9</cp:revision>
  <dcterms:created xsi:type="dcterms:W3CDTF">2019-01-31T06:12:00Z</dcterms:created>
  <dcterms:modified xsi:type="dcterms:W3CDTF">2019-02-08T09:07:00Z</dcterms:modified>
</cp:coreProperties>
</file>